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6B95" w:rsidRDefault="00000000">
      <w:r>
        <w:t>Comprehensive Efforts to Address the LCMS Pastor Shortage</w:t>
      </w:r>
    </w:p>
    <w:p w14:paraId="00000002" w14:textId="77777777" w:rsidR="00A96B95" w:rsidRDefault="00000000">
      <w:r>
        <w:t>Concordia Seminary, St Louis</w:t>
      </w:r>
    </w:p>
    <w:p w14:paraId="00000003" w14:textId="77777777" w:rsidR="00A96B95" w:rsidRDefault="00000000">
      <w:r>
        <w:t>$5,500</w:t>
      </w:r>
    </w:p>
    <w:p w14:paraId="00000004" w14:textId="77777777" w:rsidR="00A96B95" w:rsidRDefault="00A96B95"/>
    <w:p w14:paraId="00000005" w14:textId="3E24B870" w:rsidR="00A96B95" w:rsidRDefault="00000000">
      <w:r>
        <w:t xml:space="preserve">The Lutheran Church—Missouri Synod (LCMS) is experiencing a considerable pastor shortage.  This shortage jeopardizes faithful pastoral care to church members and is </w:t>
      </w:r>
      <w:r w:rsidR="00CC01B7">
        <w:t>especially consequential</w:t>
      </w:r>
      <w:r>
        <w:t xml:space="preserve"> to those worshiping in congregations that do not have a pastor. Our church </w:t>
      </w:r>
      <w:r w:rsidR="00CC01B7">
        <w:t>views this</w:t>
      </w:r>
      <w:r>
        <w:t xml:space="preserve"> as a significant challenge and a threat to the future of Gospel proclamation throughout the  U.S. and abroad. </w:t>
      </w:r>
    </w:p>
    <w:p w14:paraId="00000006" w14:textId="77777777" w:rsidR="00A96B95" w:rsidRDefault="00A96B95"/>
    <w:p w14:paraId="00000007" w14:textId="6B822DA0" w:rsidR="00A96B95" w:rsidRDefault="00000000">
      <w:r>
        <w:t xml:space="preserve">Concordia Seminary is committed to helping meet the need for ministry leaders across </w:t>
      </w:r>
      <w:r w:rsidR="00CC01B7">
        <w:t>the church</w:t>
      </w:r>
      <w:r>
        <w:t xml:space="preserve"> and has implemented a comprehensive plan to increase pastoral formation </w:t>
      </w:r>
      <w:r w:rsidR="00CC01B7">
        <w:t>student enrollment</w:t>
      </w:r>
      <w:r>
        <w:t xml:space="preserve"> to address this shortage. This grant will </w:t>
      </w:r>
      <w:r w:rsidR="00CC01B7">
        <w:t>assist in</w:t>
      </w:r>
      <w:r>
        <w:t xml:space="preserve"> funding this ongoing </w:t>
      </w:r>
      <w:r w:rsidR="00CC01B7">
        <w:t>vital work</w:t>
      </w:r>
      <w:r>
        <w:t xml:space="preserve">. </w:t>
      </w:r>
    </w:p>
    <w:p w14:paraId="00000008" w14:textId="77777777" w:rsidR="00A96B95" w:rsidRDefault="00A96B95"/>
    <w:p w14:paraId="00000009" w14:textId="77777777" w:rsidR="00A96B95" w:rsidRDefault="00A96B95"/>
    <w:sectPr w:rsidR="00A96B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B95"/>
    <w:rsid w:val="00A96B95"/>
    <w:rsid w:val="00C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B75ED-162B-4AAD-87BC-4F48026F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Jeanette Kreutner</cp:lastModifiedBy>
  <cp:revision>2</cp:revision>
  <dcterms:created xsi:type="dcterms:W3CDTF">2023-03-19T20:40:00Z</dcterms:created>
  <dcterms:modified xsi:type="dcterms:W3CDTF">2023-03-19T20:40:00Z</dcterms:modified>
</cp:coreProperties>
</file>